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DA120" w14:textId="77777777" w:rsidR="00D95370" w:rsidRPr="0040393B" w:rsidRDefault="00D95370" w:rsidP="00D95370">
      <w:pPr>
        <w:jc w:val="center"/>
        <w:rPr>
          <w:rFonts w:ascii="Times New Roman" w:hAnsi="Times New Roman" w:cs="Times New Roman"/>
          <w:b/>
          <w:sz w:val="26"/>
          <w:szCs w:val="26"/>
        </w:rPr>
      </w:pPr>
      <w:r w:rsidRPr="0040393B">
        <w:rPr>
          <w:rFonts w:ascii="Times New Roman" w:hAnsi="Times New Roman" w:cs="Times New Roman"/>
          <w:b/>
          <w:sz w:val="26"/>
          <w:szCs w:val="26"/>
        </w:rPr>
        <w:t>EXTENDED ABSTRACT HEADLINE</w:t>
      </w:r>
    </w:p>
    <w:p w14:paraId="4F4B4681" w14:textId="77777777" w:rsidR="00D95370" w:rsidRPr="0040393B" w:rsidRDefault="00B870B8" w:rsidP="00D95370">
      <w:pPr>
        <w:jc w:val="center"/>
        <w:rPr>
          <w:rFonts w:ascii="Times New Roman" w:hAnsi="Times New Roman" w:cs="Times New Roman"/>
          <w:sz w:val="26"/>
          <w:szCs w:val="26"/>
        </w:rPr>
      </w:pPr>
      <w:r w:rsidRPr="0040393B">
        <w:rPr>
          <w:rFonts w:ascii="Times New Roman" w:hAnsi="Times New Roman" w:cs="Times New Roman"/>
          <w:sz w:val="26"/>
          <w:szCs w:val="26"/>
        </w:rPr>
        <w:t>(</w:t>
      </w:r>
      <w:r w:rsidRPr="00050812">
        <w:rPr>
          <w:rFonts w:ascii="Times New Roman" w:hAnsi="Times New Roman" w:cs="Times New Roman"/>
          <w:sz w:val="26"/>
          <w:szCs w:val="26"/>
        </w:rPr>
        <w:t>T</w:t>
      </w:r>
      <w:r w:rsidR="00AD62B2">
        <w:rPr>
          <w:rFonts w:ascii="Times New Roman" w:hAnsi="Times New Roman" w:cs="Times New Roman"/>
          <w:sz w:val="26"/>
          <w:szCs w:val="26"/>
        </w:rPr>
        <w:t>I</w:t>
      </w:r>
      <w:r w:rsidRPr="00050812">
        <w:rPr>
          <w:rFonts w:ascii="Times New Roman" w:hAnsi="Times New Roman" w:cs="Times New Roman"/>
          <w:sz w:val="26"/>
          <w:szCs w:val="26"/>
        </w:rPr>
        <w:t>MES NEW ROMAN</w:t>
      </w:r>
      <w:r w:rsidR="00D95370" w:rsidRPr="0040393B">
        <w:rPr>
          <w:rFonts w:ascii="Times New Roman" w:hAnsi="Times New Roman" w:cs="Times New Roman"/>
          <w:sz w:val="26"/>
          <w:szCs w:val="26"/>
        </w:rPr>
        <w:t>, 1</w:t>
      </w:r>
      <w:r w:rsidRPr="0040393B">
        <w:rPr>
          <w:rFonts w:ascii="Times New Roman" w:hAnsi="Times New Roman" w:cs="Times New Roman"/>
          <w:sz w:val="26"/>
          <w:szCs w:val="26"/>
        </w:rPr>
        <w:t>3</w:t>
      </w:r>
      <w:r w:rsidR="00D95370" w:rsidRPr="0040393B">
        <w:rPr>
          <w:rFonts w:ascii="Times New Roman" w:hAnsi="Times New Roman" w:cs="Times New Roman"/>
          <w:sz w:val="26"/>
          <w:szCs w:val="26"/>
        </w:rPr>
        <w:t xml:space="preserve"> FONT SIZE, BOLD, ALL CAPS, CENTERED)</w:t>
      </w:r>
    </w:p>
    <w:p w14:paraId="15DCA2B3" w14:textId="77777777" w:rsidR="00D95370" w:rsidRPr="0040393B" w:rsidRDefault="00D95370" w:rsidP="0040393B">
      <w:pPr>
        <w:jc w:val="center"/>
        <w:rPr>
          <w:rFonts w:ascii="Times New Roman" w:hAnsi="Times New Roman" w:cs="Times New Roman"/>
        </w:rPr>
      </w:pPr>
      <w:r w:rsidRPr="0040393B">
        <w:rPr>
          <w:rFonts w:ascii="Times New Roman" w:hAnsi="Times New Roman" w:cs="Times New Roman"/>
          <w:sz w:val="20"/>
          <w:szCs w:val="20"/>
        </w:rPr>
        <w:t>Author’s Name and Surname</w:t>
      </w:r>
      <w:r w:rsidRPr="0040393B">
        <w:rPr>
          <w:rFonts w:ascii="Times New Roman" w:hAnsi="Times New Roman" w:cs="Times New Roman"/>
          <w:sz w:val="20"/>
          <w:szCs w:val="20"/>
          <w:vertAlign w:val="superscript"/>
        </w:rPr>
        <w:t>1</w:t>
      </w:r>
      <w:r w:rsidRPr="0040393B">
        <w:rPr>
          <w:rFonts w:ascii="Times New Roman" w:hAnsi="Times New Roman" w:cs="Times New Roman"/>
          <w:sz w:val="20"/>
          <w:szCs w:val="20"/>
        </w:rPr>
        <w:t>, Author’s Name and Surname</w:t>
      </w:r>
      <w:r w:rsidRPr="0040393B">
        <w:rPr>
          <w:rFonts w:ascii="Times New Roman" w:hAnsi="Times New Roman" w:cs="Times New Roman"/>
          <w:sz w:val="20"/>
          <w:szCs w:val="20"/>
          <w:vertAlign w:val="superscript"/>
        </w:rPr>
        <w:t>2</w:t>
      </w:r>
      <w:r w:rsidR="00B870B8" w:rsidRPr="0040393B">
        <w:rPr>
          <w:rFonts w:ascii="Times New Roman" w:hAnsi="Times New Roman" w:cs="Times New Roman"/>
          <w:sz w:val="20"/>
          <w:szCs w:val="20"/>
          <w:vertAlign w:val="superscript"/>
        </w:rPr>
        <w:t xml:space="preserve"> </w:t>
      </w:r>
      <w:r w:rsidRPr="0040393B">
        <w:rPr>
          <w:rFonts w:ascii="Times New Roman" w:hAnsi="Times New Roman" w:cs="Times New Roman"/>
        </w:rPr>
        <w:t>(10 font size)</w:t>
      </w:r>
    </w:p>
    <w:p w14:paraId="4C5A6CB7" w14:textId="77777777" w:rsidR="00D95370" w:rsidRPr="0040393B" w:rsidRDefault="00D95370" w:rsidP="00B870B8">
      <w:pPr>
        <w:jc w:val="center"/>
        <w:rPr>
          <w:rFonts w:ascii="Times New Roman" w:hAnsi="Times New Roman" w:cs="Times New Roman"/>
          <w:sz w:val="20"/>
          <w:szCs w:val="20"/>
        </w:rPr>
      </w:pPr>
      <w:r w:rsidRPr="0040393B">
        <w:rPr>
          <w:rFonts w:ascii="Times New Roman" w:hAnsi="Times New Roman" w:cs="Times New Roman"/>
          <w:sz w:val="20"/>
          <w:szCs w:val="20"/>
          <w:vertAlign w:val="superscript"/>
        </w:rPr>
        <w:t>1</w:t>
      </w:r>
      <w:r w:rsidR="00AD62B2" w:rsidRPr="00AD62B2">
        <w:t xml:space="preserve"> </w:t>
      </w:r>
      <w:r w:rsidR="00AD62B2">
        <w:rPr>
          <w:rFonts w:ascii="Times New Roman" w:hAnsi="Times New Roman" w:cs="Times New Roman"/>
          <w:sz w:val="20"/>
          <w:szCs w:val="20"/>
        </w:rPr>
        <w:t>O</w:t>
      </w:r>
      <w:r w:rsidR="00AD62B2" w:rsidRPr="00AD62B2">
        <w:rPr>
          <w:rFonts w:ascii="Times New Roman" w:hAnsi="Times New Roman" w:cs="Times New Roman"/>
          <w:sz w:val="20"/>
          <w:szCs w:val="20"/>
        </w:rPr>
        <w:t>rganization, postal address and e-mail address</w:t>
      </w:r>
      <w:r w:rsidR="00AD62B2">
        <w:t xml:space="preserve"> </w:t>
      </w:r>
    </w:p>
    <w:p w14:paraId="44099175" w14:textId="77777777" w:rsidR="00D95370" w:rsidRPr="0040393B" w:rsidRDefault="00D95370" w:rsidP="00B870B8">
      <w:pPr>
        <w:jc w:val="center"/>
        <w:rPr>
          <w:rFonts w:ascii="Times New Roman" w:hAnsi="Times New Roman" w:cs="Times New Roman"/>
          <w:sz w:val="20"/>
          <w:szCs w:val="20"/>
        </w:rPr>
      </w:pPr>
      <w:r w:rsidRPr="0040393B">
        <w:rPr>
          <w:rFonts w:ascii="Times New Roman" w:hAnsi="Times New Roman" w:cs="Times New Roman"/>
          <w:sz w:val="20"/>
          <w:szCs w:val="20"/>
          <w:vertAlign w:val="superscript"/>
        </w:rPr>
        <w:t>2</w:t>
      </w:r>
      <w:r w:rsidR="00AD62B2">
        <w:rPr>
          <w:rFonts w:ascii="Times New Roman" w:hAnsi="Times New Roman" w:cs="Times New Roman"/>
          <w:sz w:val="20"/>
          <w:szCs w:val="20"/>
          <w:vertAlign w:val="superscript"/>
        </w:rPr>
        <w:t xml:space="preserve"> </w:t>
      </w:r>
      <w:r w:rsidR="00AD62B2">
        <w:rPr>
          <w:rFonts w:ascii="Times New Roman" w:hAnsi="Times New Roman" w:cs="Times New Roman"/>
          <w:sz w:val="20"/>
          <w:szCs w:val="20"/>
        </w:rPr>
        <w:t>O</w:t>
      </w:r>
      <w:r w:rsidR="00AD62B2" w:rsidRPr="00AD62B2">
        <w:rPr>
          <w:rFonts w:ascii="Times New Roman" w:hAnsi="Times New Roman" w:cs="Times New Roman"/>
          <w:sz w:val="20"/>
          <w:szCs w:val="20"/>
        </w:rPr>
        <w:t>rganization, postal address and e-mail address</w:t>
      </w:r>
    </w:p>
    <w:p w14:paraId="3E1DFB56" w14:textId="77777777" w:rsidR="009E2809" w:rsidRPr="009E2809" w:rsidRDefault="009E2809" w:rsidP="00D95370">
      <w:pPr>
        <w:rPr>
          <w:rFonts w:ascii="Times New Roman" w:hAnsi="Times New Roman" w:cs="Times New Roman"/>
          <w:b/>
          <w:sz w:val="20"/>
          <w:szCs w:val="20"/>
        </w:rPr>
      </w:pPr>
    </w:p>
    <w:p w14:paraId="1F3FF72C" w14:textId="77777777" w:rsidR="00B870B8" w:rsidRPr="009E2809" w:rsidRDefault="00B870B8" w:rsidP="00B870B8">
      <w:pPr>
        <w:pStyle w:val="Corpodeltesto2"/>
        <w:spacing w:after="0" w:line="240" w:lineRule="auto"/>
        <w:jc w:val="both"/>
        <w:outlineLvl w:val="0"/>
        <w:rPr>
          <w:sz w:val="20"/>
          <w:szCs w:val="20"/>
          <w:lang w:val="tr-TR"/>
        </w:rPr>
      </w:pPr>
      <w:r w:rsidRPr="009E2809">
        <w:rPr>
          <w:b/>
          <w:sz w:val="20"/>
          <w:szCs w:val="20"/>
          <w:lang w:val="tr-TR"/>
        </w:rPr>
        <w:t>GENERAL GUIDELINES</w:t>
      </w:r>
    </w:p>
    <w:p w14:paraId="73FA2028" w14:textId="77777777" w:rsidR="00B870B8" w:rsidRPr="009E2809" w:rsidRDefault="00B870B8" w:rsidP="00B870B8">
      <w:pPr>
        <w:pStyle w:val="Abstracttext"/>
        <w:spacing w:after="0"/>
        <w:rPr>
          <w:b/>
          <w:i w:val="0"/>
          <w:u w:val="single"/>
          <w:lang w:val="tr-TR"/>
        </w:rPr>
      </w:pPr>
      <w:r w:rsidRPr="009E2809">
        <w:rPr>
          <w:i w:val="0"/>
          <w:lang w:val="tr-TR"/>
        </w:rPr>
        <w:t xml:space="preserve">Extended abstracts should be written according to the structure given below </w:t>
      </w:r>
      <w:r w:rsidR="00AD62B2">
        <w:rPr>
          <w:i w:val="0"/>
          <w:lang w:val="tr-TR"/>
        </w:rPr>
        <w:t xml:space="preserve">and </w:t>
      </w:r>
      <w:r w:rsidRPr="009E2809">
        <w:rPr>
          <w:i w:val="0"/>
          <w:lang w:val="tr-TR"/>
        </w:rPr>
        <w:t xml:space="preserve">including the following headings: </w:t>
      </w:r>
      <w:r w:rsidRPr="009E2809">
        <w:rPr>
          <w:b/>
          <w:i w:val="0"/>
          <w:u w:val="single"/>
          <w:lang w:val="tr-TR"/>
        </w:rPr>
        <w:t>abstract and keywords, introduction, research methods, findings, discussion and conclusion. Headings of each section should be bold and capitalized.</w:t>
      </w:r>
    </w:p>
    <w:p w14:paraId="5DB0A22E" w14:textId="77777777" w:rsidR="00B870B8" w:rsidRPr="009E2809" w:rsidRDefault="00B870B8" w:rsidP="00B870B8">
      <w:pPr>
        <w:pStyle w:val="Abstracttext"/>
        <w:spacing w:after="0"/>
        <w:rPr>
          <w:i w:val="0"/>
          <w:lang w:val="tr-TR"/>
        </w:rPr>
      </w:pPr>
    </w:p>
    <w:p w14:paraId="5C4A9E18" w14:textId="77777777" w:rsidR="00B870B8" w:rsidRPr="009E2809" w:rsidRDefault="00B870B8" w:rsidP="00B870B8">
      <w:pPr>
        <w:pStyle w:val="Abstracttext"/>
        <w:spacing w:after="0"/>
        <w:rPr>
          <w:i w:val="0"/>
          <w:lang w:val="tr-TR"/>
        </w:rPr>
      </w:pPr>
      <w:r w:rsidRPr="009E2809">
        <w:rPr>
          <w:i w:val="0"/>
          <w:lang w:val="tr-TR"/>
        </w:rPr>
        <w:t>Extended abstract</w:t>
      </w:r>
      <w:r w:rsidR="00393001">
        <w:rPr>
          <w:i w:val="0"/>
          <w:lang w:val="tr-TR"/>
        </w:rPr>
        <w:t>s</w:t>
      </w:r>
      <w:r w:rsidRPr="009E2809">
        <w:rPr>
          <w:i w:val="0"/>
          <w:lang w:val="tr-TR"/>
        </w:rPr>
        <w:t xml:space="preserve"> shall be written in font Times New Roman, single line spacing and 10 font size. Extended abstracts can contain figures, tables and/or images. Page format should be A4 page size with margins 2.5 cm wide from the right, left, top and bottom. </w:t>
      </w:r>
      <w:r w:rsidRPr="009E2809">
        <w:rPr>
          <w:b/>
          <w:i w:val="0"/>
          <w:u w:val="single"/>
          <w:lang w:val="tr-TR"/>
        </w:rPr>
        <w:t>Extended abstracts should be 3-5 pages including the references</w:t>
      </w:r>
      <w:r w:rsidR="00AD62B2">
        <w:rPr>
          <w:b/>
          <w:i w:val="0"/>
          <w:u w:val="single"/>
          <w:lang w:val="tr-TR"/>
        </w:rPr>
        <w:t>.</w:t>
      </w:r>
      <w:r w:rsidR="00AD62B2" w:rsidRPr="00AD62B2">
        <w:rPr>
          <w:b/>
          <w:i w:val="0"/>
          <w:lang w:val="tr-TR"/>
        </w:rPr>
        <w:t xml:space="preserve"> </w:t>
      </w:r>
      <w:r w:rsidR="00AD62B2" w:rsidRPr="00772305">
        <w:rPr>
          <w:i w:val="0"/>
          <w:lang w:val="tr-TR"/>
        </w:rPr>
        <w:t>P</w:t>
      </w:r>
      <w:r w:rsidRPr="009E2809">
        <w:rPr>
          <w:i w:val="0"/>
          <w:lang w:val="tr-TR"/>
        </w:rPr>
        <w:t xml:space="preserve">ages should not be numbered. </w:t>
      </w:r>
    </w:p>
    <w:p w14:paraId="359FE153" w14:textId="77777777" w:rsidR="00D04814" w:rsidRPr="009E2809" w:rsidRDefault="00D04814" w:rsidP="00D95370">
      <w:pPr>
        <w:rPr>
          <w:rFonts w:ascii="Times New Roman" w:hAnsi="Times New Roman" w:cs="Times New Roman"/>
          <w:b/>
          <w:sz w:val="20"/>
          <w:szCs w:val="20"/>
        </w:rPr>
      </w:pPr>
    </w:p>
    <w:p w14:paraId="5194087D" w14:textId="77777777" w:rsidR="00B870B8" w:rsidRPr="009E2809" w:rsidRDefault="00B26B61" w:rsidP="00B870B8">
      <w:pPr>
        <w:jc w:val="both"/>
        <w:rPr>
          <w:rFonts w:ascii="Times New Roman" w:hAnsi="Times New Roman" w:cs="Times New Roman"/>
          <w:i/>
          <w:sz w:val="20"/>
          <w:szCs w:val="20"/>
          <w:lang w:val="tr-TR"/>
        </w:rPr>
      </w:pPr>
      <w:r w:rsidRPr="009E2809">
        <w:rPr>
          <w:rFonts w:ascii="Times New Roman" w:hAnsi="Times New Roman" w:cs="Times New Roman"/>
          <w:b/>
          <w:i/>
          <w:sz w:val="20"/>
          <w:szCs w:val="20"/>
          <w:lang w:val="tr-TR"/>
        </w:rPr>
        <w:t>ABSTRACT</w:t>
      </w:r>
      <w:r w:rsidR="00B870B8" w:rsidRPr="009E2809">
        <w:rPr>
          <w:rFonts w:ascii="Times New Roman" w:hAnsi="Times New Roman" w:cs="Times New Roman"/>
          <w:b/>
          <w:i/>
          <w:sz w:val="20"/>
          <w:szCs w:val="20"/>
          <w:lang w:val="tr-TR"/>
        </w:rPr>
        <w:t xml:space="preserve">: </w:t>
      </w:r>
      <w:r w:rsidR="00B870B8" w:rsidRPr="009E2809">
        <w:rPr>
          <w:rFonts w:ascii="Times New Roman" w:hAnsi="Times New Roman" w:cs="Times New Roman"/>
          <w:sz w:val="20"/>
          <w:szCs w:val="20"/>
          <w:lang w:val="tr-TR"/>
        </w:rPr>
        <w:t xml:space="preserve">Abstract should be written with 10 font size, Tımes New Roman, justified, single line spacing. </w:t>
      </w:r>
    </w:p>
    <w:p w14:paraId="37168D5C" w14:textId="77777777" w:rsidR="00B870B8" w:rsidRPr="009E2809" w:rsidRDefault="00B870B8" w:rsidP="00B870B8">
      <w:pPr>
        <w:pStyle w:val="Corpodeltesto2"/>
        <w:spacing w:after="0" w:line="240" w:lineRule="auto"/>
        <w:jc w:val="both"/>
        <w:outlineLvl w:val="0"/>
        <w:rPr>
          <w:sz w:val="20"/>
          <w:szCs w:val="20"/>
          <w:lang w:val="tr-TR"/>
        </w:rPr>
      </w:pPr>
      <w:r w:rsidRPr="009E2809">
        <w:rPr>
          <w:b/>
          <w:i/>
          <w:sz w:val="20"/>
          <w:szCs w:val="20"/>
          <w:lang w:val="tr-TR"/>
        </w:rPr>
        <w:t>Keywords</w:t>
      </w:r>
      <w:r w:rsidRPr="009E2809">
        <w:rPr>
          <w:b/>
          <w:sz w:val="20"/>
          <w:szCs w:val="20"/>
          <w:lang w:val="tr-TR"/>
        </w:rPr>
        <w:t>:</w:t>
      </w:r>
      <w:r w:rsidRPr="009E2809">
        <w:rPr>
          <w:i/>
          <w:sz w:val="20"/>
          <w:szCs w:val="20"/>
          <w:lang w:val="tr-TR"/>
        </w:rPr>
        <w:t xml:space="preserve"> </w:t>
      </w:r>
      <w:r w:rsidRPr="009E2809">
        <w:rPr>
          <w:sz w:val="20"/>
          <w:szCs w:val="20"/>
          <w:lang w:val="tr-TR"/>
        </w:rPr>
        <w:t>This section should contain maximum</w:t>
      </w:r>
      <w:r w:rsidR="00AD62B2">
        <w:rPr>
          <w:sz w:val="20"/>
          <w:szCs w:val="20"/>
          <w:lang w:val="tr-TR"/>
        </w:rPr>
        <w:t xml:space="preserve"> </w:t>
      </w:r>
      <w:r w:rsidRPr="009E2809">
        <w:rPr>
          <w:sz w:val="20"/>
          <w:szCs w:val="20"/>
          <w:lang w:val="tr-TR"/>
        </w:rPr>
        <w:t>5 words that are written in 10 font size and separated with commas.</w:t>
      </w:r>
    </w:p>
    <w:p w14:paraId="7739D61D" w14:textId="77777777" w:rsidR="00B870B8" w:rsidRPr="009E2809" w:rsidRDefault="00B870B8" w:rsidP="00B870B8">
      <w:pPr>
        <w:pStyle w:val="Corpodeltesto2"/>
        <w:spacing w:after="0" w:line="240" w:lineRule="auto"/>
        <w:jc w:val="both"/>
        <w:rPr>
          <w:b/>
          <w:sz w:val="20"/>
          <w:szCs w:val="20"/>
          <w:lang w:val="tr-TR"/>
        </w:rPr>
      </w:pPr>
    </w:p>
    <w:p w14:paraId="00D8129F" w14:textId="77777777" w:rsidR="00B870B8" w:rsidRPr="009E2809" w:rsidRDefault="00B870B8" w:rsidP="00B870B8">
      <w:pPr>
        <w:pStyle w:val="Corpodeltesto2"/>
        <w:spacing w:after="0" w:line="240" w:lineRule="auto"/>
        <w:jc w:val="both"/>
        <w:outlineLvl w:val="0"/>
        <w:rPr>
          <w:b/>
          <w:sz w:val="20"/>
          <w:szCs w:val="20"/>
          <w:lang w:val="tr-TR"/>
        </w:rPr>
      </w:pPr>
      <w:r w:rsidRPr="009E2809">
        <w:rPr>
          <w:b/>
          <w:sz w:val="20"/>
          <w:szCs w:val="20"/>
          <w:lang w:val="tr-TR"/>
        </w:rPr>
        <w:t xml:space="preserve">INTRODUCTION </w:t>
      </w:r>
    </w:p>
    <w:p w14:paraId="7C4F0971" w14:textId="77777777" w:rsidR="00B870B8" w:rsidRPr="009E2809" w:rsidRDefault="00B870B8" w:rsidP="00B870B8">
      <w:pPr>
        <w:pStyle w:val="Testonormale"/>
        <w:shd w:val="solid" w:color="FFFFFF" w:fill="FFFFFF"/>
        <w:jc w:val="both"/>
        <w:rPr>
          <w:rFonts w:ascii="Times New Roman" w:hAnsi="Times New Roman"/>
        </w:rPr>
      </w:pPr>
      <w:r w:rsidRPr="009E2809">
        <w:rPr>
          <w:rFonts w:ascii="Times New Roman" w:hAnsi="Times New Roman"/>
        </w:rPr>
        <w:t>The introduction section should</w:t>
      </w:r>
    </w:p>
    <w:p w14:paraId="7F2A3048" w14:textId="77777777" w:rsidR="00B870B8" w:rsidRPr="009E2809" w:rsidRDefault="00B870B8" w:rsidP="00B870B8">
      <w:pPr>
        <w:pStyle w:val="Testonormale"/>
        <w:shd w:val="solid" w:color="FFFFFF" w:fill="FFFFFF"/>
        <w:jc w:val="both"/>
        <w:rPr>
          <w:rFonts w:ascii="Times New Roman" w:hAnsi="Times New Roman"/>
        </w:rPr>
      </w:pPr>
      <w:r w:rsidRPr="009E2809">
        <w:rPr>
          <w:rFonts w:ascii="Times New Roman" w:hAnsi="Times New Roman"/>
        </w:rPr>
        <w:t>(1) present the scope and objective of the paper and state the problem</w:t>
      </w:r>
      <w:r w:rsidR="00772305">
        <w:rPr>
          <w:rFonts w:ascii="Times New Roman" w:hAnsi="Times New Roman"/>
        </w:rPr>
        <w:t>,</w:t>
      </w:r>
    </w:p>
    <w:p w14:paraId="108B25AE" w14:textId="77777777" w:rsidR="00B870B8" w:rsidRPr="009E2809" w:rsidRDefault="00B870B8" w:rsidP="00B870B8">
      <w:pPr>
        <w:pStyle w:val="Testonormale"/>
        <w:shd w:val="solid" w:color="FFFFFF" w:fill="FFFFFF"/>
        <w:jc w:val="both"/>
        <w:rPr>
          <w:rFonts w:ascii="Times New Roman" w:hAnsi="Times New Roman"/>
        </w:rPr>
      </w:pPr>
      <w:r w:rsidRPr="009E2809">
        <w:rPr>
          <w:rFonts w:ascii="Times New Roman" w:hAnsi="Times New Roman"/>
        </w:rPr>
        <w:t>(2) briefly review the pertinent literature</w:t>
      </w:r>
      <w:r w:rsidR="00772305">
        <w:rPr>
          <w:rFonts w:ascii="Times New Roman" w:hAnsi="Times New Roman"/>
        </w:rPr>
        <w:t>,</w:t>
      </w:r>
    </w:p>
    <w:p w14:paraId="453150DD" w14:textId="77777777" w:rsidR="00B870B8" w:rsidRPr="009E2809" w:rsidRDefault="00B870B8" w:rsidP="00B870B8">
      <w:pPr>
        <w:pStyle w:val="Testonormale"/>
        <w:shd w:val="solid" w:color="FFFFFF" w:fill="FFFFFF"/>
        <w:jc w:val="both"/>
        <w:rPr>
          <w:rFonts w:ascii="Times New Roman" w:hAnsi="Times New Roman"/>
        </w:rPr>
      </w:pPr>
      <w:r w:rsidRPr="009E2809">
        <w:rPr>
          <w:rFonts w:ascii="Times New Roman" w:hAnsi="Times New Roman"/>
        </w:rPr>
        <w:t>(3) describe the methods</w:t>
      </w:r>
      <w:r w:rsidR="00772305">
        <w:rPr>
          <w:rFonts w:ascii="Times New Roman" w:hAnsi="Times New Roman"/>
        </w:rPr>
        <w:t>, and</w:t>
      </w:r>
    </w:p>
    <w:p w14:paraId="0FF80129" w14:textId="77777777" w:rsidR="00B870B8" w:rsidRPr="009E2809" w:rsidRDefault="00B870B8" w:rsidP="00B870B8">
      <w:pPr>
        <w:pStyle w:val="Testonormale"/>
        <w:shd w:val="solid" w:color="FFFFFF" w:fill="FFFFFF"/>
        <w:jc w:val="both"/>
        <w:rPr>
          <w:rFonts w:ascii="Times New Roman" w:hAnsi="Times New Roman"/>
        </w:rPr>
      </w:pPr>
      <w:r w:rsidRPr="009E2809">
        <w:rPr>
          <w:rFonts w:ascii="Times New Roman" w:hAnsi="Times New Roman"/>
        </w:rPr>
        <w:t>(4) provide an overview of the main results of the work.</w:t>
      </w:r>
    </w:p>
    <w:p w14:paraId="38513153" w14:textId="77777777" w:rsidR="00B870B8" w:rsidRPr="009E2809" w:rsidRDefault="00B870B8" w:rsidP="00B870B8">
      <w:pPr>
        <w:pStyle w:val="Testonormale"/>
        <w:shd w:val="solid" w:color="FFFFFF" w:fill="FFFFFF"/>
        <w:jc w:val="both"/>
        <w:rPr>
          <w:rFonts w:ascii="Times New Roman" w:hAnsi="Times New Roman"/>
        </w:rPr>
      </w:pPr>
    </w:p>
    <w:p w14:paraId="1DDE162B" w14:textId="77777777" w:rsidR="00B870B8" w:rsidRPr="009E2809" w:rsidRDefault="00B870B8" w:rsidP="00B870B8">
      <w:pPr>
        <w:pStyle w:val="Abstracttext"/>
        <w:spacing w:after="0"/>
        <w:rPr>
          <w:i w:val="0"/>
          <w:lang w:val="tr-TR"/>
        </w:rPr>
      </w:pPr>
    </w:p>
    <w:p w14:paraId="6C05415E" w14:textId="77777777" w:rsidR="00B870B8" w:rsidRPr="009E2809" w:rsidRDefault="00B870B8" w:rsidP="00B870B8">
      <w:pPr>
        <w:pStyle w:val="Corpodeltesto2"/>
        <w:spacing w:after="0" w:line="240" w:lineRule="auto"/>
        <w:jc w:val="both"/>
        <w:outlineLvl w:val="0"/>
        <w:rPr>
          <w:b/>
          <w:sz w:val="20"/>
          <w:szCs w:val="20"/>
          <w:lang w:val="tr-TR"/>
        </w:rPr>
      </w:pPr>
      <w:r w:rsidRPr="009E2809">
        <w:rPr>
          <w:b/>
          <w:sz w:val="20"/>
          <w:szCs w:val="20"/>
          <w:lang w:val="tr-TR"/>
        </w:rPr>
        <w:t>RESEARCH METHODS</w:t>
      </w:r>
    </w:p>
    <w:p w14:paraId="20A99382" w14:textId="77777777" w:rsidR="00B870B8" w:rsidRPr="009E2809" w:rsidRDefault="00B870B8" w:rsidP="00B870B8">
      <w:pPr>
        <w:pStyle w:val="Abstracttext"/>
        <w:spacing w:after="0"/>
        <w:outlineLvl w:val="0"/>
        <w:rPr>
          <w:i w:val="0"/>
          <w:lang w:val="tr-TR"/>
        </w:rPr>
      </w:pPr>
      <w:r w:rsidRPr="009E2809">
        <w:rPr>
          <w:i w:val="0"/>
        </w:rPr>
        <w:t xml:space="preserve">The </w:t>
      </w:r>
      <w:r w:rsidR="009E2809">
        <w:rPr>
          <w:i w:val="0"/>
        </w:rPr>
        <w:t xml:space="preserve">research </w:t>
      </w:r>
      <w:r w:rsidRPr="009E2809">
        <w:rPr>
          <w:i w:val="0"/>
        </w:rPr>
        <w:t>method</w:t>
      </w:r>
      <w:r w:rsidR="009E2809">
        <w:rPr>
          <w:i w:val="0"/>
        </w:rPr>
        <w:t>s</w:t>
      </w:r>
      <w:r w:rsidRPr="009E2809">
        <w:rPr>
          <w:i w:val="0"/>
        </w:rPr>
        <w:t xml:space="preserve"> must be clearly stated and described in details. </w:t>
      </w:r>
      <w:r w:rsidRPr="009E2809">
        <w:rPr>
          <w:i w:val="0"/>
          <w:lang w:val="tr-TR"/>
        </w:rPr>
        <w:t xml:space="preserve"> </w:t>
      </w:r>
    </w:p>
    <w:p w14:paraId="248CAC7C" w14:textId="77777777" w:rsidR="00B870B8" w:rsidRPr="009E2809" w:rsidRDefault="00B870B8" w:rsidP="00B870B8">
      <w:pPr>
        <w:pStyle w:val="Corpodeltesto2"/>
        <w:spacing w:after="0" w:line="240" w:lineRule="auto"/>
        <w:ind w:left="284"/>
        <w:jc w:val="both"/>
        <w:rPr>
          <w:b/>
          <w:sz w:val="20"/>
          <w:szCs w:val="20"/>
          <w:lang w:val="tr-TR"/>
        </w:rPr>
      </w:pPr>
    </w:p>
    <w:p w14:paraId="43C1C4BF" w14:textId="77777777" w:rsidR="00B870B8" w:rsidRPr="009E2809" w:rsidRDefault="00B870B8" w:rsidP="00B870B8">
      <w:pPr>
        <w:pStyle w:val="Corpodeltesto2"/>
        <w:spacing w:after="0" w:line="240" w:lineRule="auto"/>
        <w:jc w:val="both"/>
        <w:outlineLvl w:val="0"/>
        <w:rPr>
          <w:sz w:val="20"/>
          <w:szCs w:val="20"/>
          <w:lang w:val="tr-TR"/>
        </w:rPr>
      </w:pPr>
      <w:r w:rsidRPr="009E2809">
        <w:rPr>
          <w:b/>
          <w:sz w:val="20"/>
          <w:szCs w:val="20"/>
          <w:lang w:val="tr-TR"/>
        </w:rPr>
        <w:t>FINDINGS AND DISCUSSION</w:t>
      </w:r>
    </w:p>
    <w:p w14:paraId="7BA5B9F6" w14:textId="77777777" w:rsidR="00B870B8" w:rsidRPr="009E2809" w:rsidRDefault="00B870B8" w:rsidP="00B870B8">
      <w:pPr>
        <w:pStyle w:val="Abstracttext"/>
        <w:spacing w:after="0"/>
        <w:rPr>
          <w:i w:val="0"/>
          <w:lang w:val="tr-TR"/>
        </w:rPr>
      </w:pPr>
      <w:r w:rsidRPr="009E2809">
        <w:rPr>
          <w:i w:val="0"/>
          <w:lang w:val="tr-TR"/>
        </w:rPr>
        <w:t xml:space="preserve">The results and discussion of the work should be explicitly described and illustrated. Supporting figures, tables and images of the results (no more than two figures and two tables) may be included in the extended abstract. </w:t>
      </w:r>
    </w:p>
    <w:p w14:paraId="1FDC05C2" w14:textId="351FE286" w:rsidR="00B870B8" w:rsidRDefault="00B870B8" w:rsidP="00B870B8">
      <w:pPr>
        <w:pStyle w:val="Corpodeltesto2"/>
        <w:spacing w:after="0" w:line="240" w:lineRule="auto"/>
        <w:jc w:val="both"/>
        <w:rPr>
          <w:sz w:val="20"/>
          <w:szCs w:val="20"/>
          <w:lang w:val="tr-TR"/>
        </w:rPr>
      </w:pPr>
      <w:r w:rsidRPr="009E2809">
        <w:rPr>
          <w:sz w:val="20"/>
          <w:szCs w:val="20"/>
          <w:lang w:val="tr-TR"/>
        </w:rPr>
        <w:t xml:space="preserve">All the tables, images and figures should be centred. Figures and images should be numbered and figure headers should be placed under the figure or image; as for the tables, they should also be numbered </w:t>
      </w:r>
      <w:bookmarkStart w:id="0" w:name="_GoBack"/>
      <w:bookmarkEnd w:id="0"/>
      <w:r w:rsidRPr="009E2809">
        <w:rPr>
          <w:sz w:val="20"/>
          <w:szCs w:val="20"/>
          <w:lang w:val="tr-TR"/>
        </w:rPr>
        <w:t xml:space="preserve">and the table header should be placed at the top. </w:t>
      </w:r>
    </w:p>
    <w:p w14:paraId="56D5B2D3" w14:textId="77777777" w:rsidR="0040393B" w:rsidRPr="009E2809" w:rsidRDefault="0040393B" w:rsidP="0040393B">
      <w:pPr>
        <w:rPr>
          <w:rFonts w:ascii="Times New Roman" w:hAnsi="Times New Roman" w:cs="Times New Roman"/>
          <w:sz w:val="20"/>
          <w:szCs w:val="20"/>
        </w:rPr>
      </w:pPr>
      <w:r w:rsidRPr="009E2809">
        <w:rPr>
          <w:rFonts w:ascii="Times New Roman" w:hAnsi="Times New Roman" w:cs="Times New Roman"/>
          <w:sz w:val="20"/>
          <w:szCs w:val="20"/>
        </w:rPr>
        <w:t>Ensure that each illustration has a caption</w:t>
      </w:r>
      <w:r w:rsidR="00AD62B2">
        <w:rPr>
          <w:rFonts w:ascii="Times New Roman" w:hAnsi="Times New Roman" w:cs="Times New Roman"/>
          <w:sz w:val="20"/>
          <w:szCs w:val="20"/>
        </w:rPr>
        <w:t xml:space="preserve"> that</w:t>
      </w:r>
      <w:r w:rsidRPr="009E2809">
        <w:rPr>
          <w:rFonts w:ascii="Times New Roman" w:hAnsi="Times New Roman" w:cs="Times New Roman"/>
          <w:sz w:val="20"/>
          <w:szCs w:val="20"/>
        </w:rPr>
        <w:t xml:space="preserve"> comprise</w:t>
      </w:r>
      <w:r w:rsidR="00AD62B2">
        <w:rPr>
          <w:rFonts w:ascii="Times New Roman" w:hAnsi="Times New Roman" w:cs="Times New Roman"/>
          <w:sz w:val="20"/>
          <w:szCs w:val="20"/>
        </w:rPr>
        <w:t>s</w:t>
      </w:r>
      <w:r w:rsidRPr="009E2809">
        <w:rPr>
          <w:rFonts w:ascii="Times New Roman" w:hAnsi="Times New Roman" w:cs="Times New Roman"/>
          <w:sz w:val="20"/>
          <w:szCs w:val="20"/>
        </w:rPr>
        <w:t xml:space="preserve"> a brief title and a description of the illustration. </w:t>
      </w:r>
    </w:p>
    <w:p w14:paraId="5F3A3034" w14:textId="77777777" w:rsidR="0040393B" w:rsidRPr="009E2809" w:rsidRDefault="0040393B" w:rsidP="00B870B8">
      <w:pPr>
        <w:pStyle w:val="Corpodeltesto2"/>
        <w:spacing w:after="0" w:line="240" w:lineRule="auto"/>
        <w:jc w:val="both"/>
        <w:rPr>
          <w:sz w:val="20"/>
          <w:szCs w:val="20"/>
          <w:lang w:val="en-GB"/>
        </w:rPr>
      </w:pPr>
    </w:p>
    <w:p w14:paraId="565815C7" w14:textId="77777777" w:rsidR="00B870B8" w:rsidRPr="009E2809" w:rsidRDefault="00B870B8" w:rsidP="00B870B8">
      <w:pPr>
        <w:pStyle w:val="Corpodeltesto2"/>
        <w:spacing w:after="0" w:line="240" w:lineRule="auto"/>
        <w:jc w:val="both"/>
        <w:outlineLvl w:val="0"/>
        <w:rPr>
          <w:i/>
          <w:sz w:val="20"/>
          <w:szCs w:val="20"/>
          <w:lang w:val="tr-TR"/>
        </w:rPr>
      </w:pPr>
      <w:r w:rsidRPr="009E2809">
        <w:rPr>
          <w:b/>
          <w:sz w:val="20"/>
          <w:szCs w:val="20"/>
          <w:lang w:val="tr-TR"/>
        </w:rPr>
        <w:t>CONCLUSIONS</w:t>
      </w:r>
    </w:p>
    <w:p w14:paraId="0C4859CC" w14:textId="77777777" w:rsidR="0040393B" w:rsidRPr="009E2809" w:rsidRDefault="00B870B8" w:rsidP="00B870B8">
      <w:pPr>
        <w:pStyle w:val="Testonormale"/>
        <w:jc w:val="both"/>
        <w:rPr>
          <w:rFonts w:ascii="Times New Roman" w:hAnsi="Times New Roman"/>
        </w:rPr>
      </w:pPr>
      <w:r w:rsidRPr="009E2809">
        <w:rPr>
          <w:rFonts w:ascii="Times New Roman" w:hAnsi="Times New Roman"/>
        </w:rPr>
        <w:t>Conclusions should include</w:t>
      </w:r>
    </w:p>
    <w:p w14:paraId="4EA9AD2B" w14:textId="77777777" w:rsidR="0040393B" w:rsidRPr="009E2809" w:rsidRDefault="00B870B8" w:rsidP="00B870B8">
      <w:pPr>
        <w:pStyle w:val="Testonormale"/>
        <w:jc w:val="both"/>
        <w:rPr>
          <w:rFonts w:ascii="Times New Roman" w:hAnsi="Times New Roman"/>
        </w:rPr>
      </w:pPr>
      <w:r w:rsidRPr="009E2809">
        <w:rPr>
          <w:rFonts w:ascii="Times New Roman" w:hAnsi="Times New Roman"/>
        </w:rPr>
        <w:t xml:space="preserve">(1) the principles and generalisations inferred from the results, </w:t>
      </w:r>
    </w:p>
    <w:p w14:paraId="5E651E17" w14:textId="77777777" w:rsidR="0040393B" w:rsidRPr="009E2809" w:rsidRDefault="00B870B8" w:rsidP="00B870B8">
      <w:pPr>
        <w:pStyle w:val="Testonormale"/>
        <w:jc w:val="both"/>
        <w:rPr>
          <w:rFonts w:ascii="Times New Roman" w:hAnsi="Times New Roman"/>
        </w:rPr>
      </w:pPr>
      <w:r w:rsidRPr="009E2809">
        <w:rPr>
          <w:rFonts w:ascii="Times New Roman" w:hAnsi="Times New Roman"/>
        </w:rPr>
        <w:t xml:space="preserve">(2) any exceptions to, or problems with these principles and generalisations, </w:t>
      </w:r>
    </w:p>
    <w:p w14:paraId="68403F88" w14:textId="77777777" w:rsidR="0040393B" w:rsidRPr="009E2809" w:rsidRDefault="00B870B8" w:rsidP="00B870B8">
      <w:pPr>
        <w:pStyle w:val="Testonormale"/>
        <w:jc w:val="both"/>
        <w:rPr>
          <w:rFonts w:ascii="Times New Roman" w:hAnsi="Times New Roman"/>
        </w:rPr>
      </w:pPr>
      <w:r w:rsidRPr="009E2809">
        <w:rPr>
          <w:rFonts w:ascii="Times New Roman" w:hAnsi="Times New Roman"/>
        </w:rPr>
        <w:t xml:space="preserve">(3) theoretical and/or practical implications of the work, and </w:t>
      </w:r>
    </w:p>
    <w:p w14:paraId="03D222D2" w14:textId="77777777" w:rsidR="00B870B8" w:rsidRPr="009E2809" w:rsidRDefault="00AD62B2" w:rsidP="00B870B8">
      <w:pPr>
        <w:pStyle w:val="Testonormale"/>
        <w:jc w:val="both"/>
        <w:rPr>
          <w:rFonts w:ascii="Times New Roman" w:hAnsi="Times New Roman"/>
        </w:rPr>
      </w:pPr>
      <w:r>
        <w:rPr>
          <w:rFonts w:ascii="Times New Roman" w:hAnsi="Times New Roman"/>
        </w:rPr>
        <w:t>(4</w:t>
      </w:r>
      <w:r w:rsidR="00B870B8" w:rsidRPr="009E2809">
        <w:rPr>
          <w:rFonts w:ascii="Times New Roman" w:hAnsi="Times New Roman"/>
        </w:rPr>
        <w:t xml:space="preserve">) </w:t>
      </w:r>
      <w:r>
        <w:rPr>
          <w:rFonts w:ascii="Times New Roman" w:hAnsi="Times New Roman"/>
        </w:rPr>
        <w:t>limitations of the research</w:t>
      </w:r>
      <w:r w:rsidR="00772305">
        <w:rPr>
          <w:rFonts w:ascii="Times New Roman" w:hAnsi="Times New Roman"/>
        </w:rPr>
        <w:t>.</w:t>
      </w:r>
    </w:p>
    <w:p w14:paraId="2F8E80AC" w14:textId="77777777" w:rsidR="00B870B8" w:rsidRPr="009E2809" w:rsidRDefault="00B870B8" w:rsidP="00D95370">
      <w:pPr>
        <w:rPr>
          <w:rFonts w:ascii="Times New Roman" w:hAnsi="Times New Roman" w:cs="Times New Roman"/>
          <w:b/>
          <w:sz w:val="20"/>
          <w:szCs w:val="20"/>
          <w:lang w:val="en-AU"/>
        </w:rPr>
      </w:pPr>
    </w:p>
    <w:p w14:paraId="08EB0AAC" w14:textId="77777777" w:rsidR="00D95370" w:rsidRPr="00AD62B2" w:rsidRDefault="00D95370" w:rsidP="00AD62B2">
      <w:pPr>
        <w:pStyle w:val="Corpodeltesto2"/>
        <w:spacing w:after="0" w:line="240" w:lineRule="auto"/>
        <w:jc w:val="both"/>
        <w:outlineLvl w:val="0"/>
        <w:rPr>
          <w:b/>
          <w:sz w:val="20"/>
          <w:szCs w:val="20"/>
          <w:lang w:val="tr-TR"/>
        </w:rPr>
      </w:pPr>
      <w:r w:rsidRPr="00AD62B2">
        <w:rPr>
          <w:b/>
          <w:sz w:val="20"/>
          <w:szCs w:val="20"/>
          <w:lang w:val="tr-TR"/>
        </w:rPr>
        <w:t>REFERENCES</w:t>
      </w:r>
    </w:p>
    <w:p w14:paraId="3C052733" w14:textId="77777777" w:rsidR="0040393B" w:rsidRPr="009E2809" w:rsidRDefault="0040393B" w:rsidP="0040393B">
      <w:pPr>
        <w:rPr>
          <w:rFonts w:ascii="Times New Roman" w:hAnsi="Times New Roman" w:cs="Times New Roman"/>
          <w:sz w:val="20"/>
          <w:szCs w:val="20"/>
        </w:rPr>
      </w:pPr>
      <w:r w:rsidRPr="009E2809">
        <w:rPr>
          <w:rFonts w:ascii="Times New Roman" w:hAnsi="Times New Roman" w:cs="Times New Roman"/>
          <w:sz w:val="20"/>
          <w:szCs w:val="20"/>
        </w:rPr>
        <w:t>References should be arranged first alphabetically and then further sorted chronologically if necessary (</w:t>
      </w:r>
      <w:r w:rsidRPr="009E2809">
        <w:rPr>
          <w:rFonts w:ascii="Times New Roman" w:hAnsi="Times New Roman" w:cs="Times New Roman"/>
          <w:sz w:val="20"/>
          <w:szCs w:val="20"/>
          <w:lang w:val="tr-TR"/>
        </w:rPr>
        <w:t>Tımes New Roman</w:t>
      </w:r>
      <w:r w:rsidR="00D04814">
        <w:rPr>
          <w:rFonts w:ascii="Times New Roman" w:hAnsi="Times New Roman" w:cs="Times New Roman"/>
          <w:sz w:val="20"/>
          <w:szCs w:val="20"/>
          <w:lang w:val="tr-TR"/>
        </w:rPr>
        <w:t>,</w:t>
      </w:r>
      <w:r w:rsidRPr="009E2809">
        <w:rPr>
          <w:rFonts w:ascii="Times New Roman" w:hAnsi="Times New Roman" w:cs="Times New Roman"/>
          <w:sz w:val="20"/>
          <w:szCs w:val="20"/>
        </w:rPr>
        <w:t xml:space="preserve"> 10 </w:t>
      </w:r>
      <w:r w:rsidR="00D04814" w:rsidRPr="009E2809">
        <w:rPr>
          <w:rFonts w:ascii="Times New Roman" w:hAnsi="Times New Roman" w:cs="Times New Roman"/>
          <w:sz w:val="20"/>
          <w:szCs w:val="20"/>
          <w:lang w:val="tr-TR"/>
        </w:rPr>
        <w:t>font size</w:t>
      </w:r>
      <w:r w:rsidRPr="009E2809">
        <w:rPr>
          <w:rFonts w:ascii="Times New Roman" w:hAnsi="Times New Roman" w:cs="Times New Roman"/>
          <w:sz w:val="20"/>
          <w:szCs w:val="20"/>
        </w:rPr>
        <w:t>). More than one reference from the same author(s) in the same year must be identified by the letters 'a', 'b', 'c', etc., placed after the year of publication.</w:t>
      </w:r>
    </w:p>
    <w:p w14:paraId="2CBDAAA4" w14:textId="77777777" w:rsidR="0040393B" w:rsidRPr="009E2809" w:rsidRDefault="0040393B" w:rsidP="0040393B">
      <w:pPr>
        <w:rPr>
          <w:rFonts w:ascii="Times New Roman" w:hAnsi="Times New Roman" w:cs="Times New Roman"/>
          <w:sz w:val="20"/>
          <w:szCs w:val="20"/>
        </w:rPr>
      </w:pPr>
    </w:p>
    <w:p w14:paraId="03482AA0" w14:textId="77777777" w:rsidR="0040393B" w:rsidRPr="00D04814" w:rsidRDefault="00D04814" w:rsidP="00D04814">
      <w:pPr>
        <w:jc w:val="both"/>
        <w:rPr>
          <w:rFonts w:ascii="Times New Roman" w:hAnsi="Times New Roman" w:cs="Times New Roman"/>
          <w:i/>
          <w:sz w:val="20"/>
          <w:szCs w:val="20"/>
        </w:rPr>
      </w:pPr>
      <w:r w:rsidRPr="00D04814">
        <w:rPr>
          <w:rFonts w:ascii="Times New Roman" w:hAnsi="Times New Roman" w:cs="Times New Roman"/>
          <w:i/>
          <w:sz w:val="20"/>
          <w:szCs w:val="20"/>
        </w:rPr>
        <w:lastRenderedPageBreak/>
        <w:t>Journal Paper</w:t>
      </w:r>
    </w:p>
    <w:p w14:paraId="0297F5D3" w14:textId="77777777" w:rsidR="00D04814" w:rsidRPr="00D04814" w:rsidRDefault="00D04814" w:rsidP="00D04814">
      <w:pPr>
        <w:jc w:val="both"/>
        <w:rPr>
          <w:rFonts w:ascii="Times New Roman" w:hAnsi="Times New Roman" w:cs="Times New Roman"/>
          <w:sz w:val="20"/>
          <w:szCs w:val="20"/>
        </w:rPr>
      </w:pPr>
      <w:r w:rsidRPr="00D04814">
        <w:rPr>
          <w:rFonts w:ascii="Times New Roman" w:hAnsi="Times New Roman" w:cs="Times New Roman"/>
          <w:sz w:val="20"/>
          <w:szCs w:val="20"/>
        </w:rPr>
        <w:t xml:space="preserve">Bititci, U.S., Mendibil, K., Nudurupati, S., Garengo, P. and Turner, T. (2006), “Dynamics of performance measurement and organisational culture”, </w:t>
      </w:r>
      <w:r w:rsidRPr="00D04814">
        <w:rPr>
          <w:rFonts w:ascii="Times New Roman" w:hAnsi="Times New Roman" w:cs="Times New Roman"/>
          <w:i/>
          <w:sz w:val="20"/>
          <w:szCs w:val="20"/>
        </w:rPr>
        <w:t>International Journal of Operations and Production Management</w:t>
      </w:r>
      <w:r w:rsidRPr="00D04814">
        <w:rPr>
          <w:rFonts w:ascii="Times New Roman" w:hAnsi="Times New Roman" w:cs="Times New Roman"/>
          <w:sz w:val="20"/>
          <w:szCs w:val="20"/>
        </w:rPr>
        <w:t>, Vol. 26 No. 12, pp. 1325-1350.</w:t>
      </w:r>
    </w:p>
    <w:p w14:paraId="1ABE4DE3" w14:textId="77777777" w:rsidR="0040393B" w:rsidRPr="00D04814" w:rsidRDefault="00D04814" w:rsidP="00D04814">
      <w:pPr>
        <w:jc w:val="both"/>
        <w:rPr>
          <w:rFonts w:ascii="Times New Roman" w:hAnsi="Times New Roman" w:cs="Times New Roman"/>
          <w:i/>
          <w:sz w:val="20"/>
          <w:szCs w:val="20"/>
        </w:rPr>
      </w:pPr>
      <w:r w:rsidRPr="00D04814">
        <w:rPr>
          <w:rFonts w:ascii="Times New Roman" w:hAnsi="Times New Roman" w:cs="Times New Roman"/>
          <w:i/>
          <w:sz w:val="20"/>
          <w:szCs w:val="20"/>
        </w:rPr>
        <w:t>Book</w:t>
      </w:r>
    </w:p>
    <w:p w14:paraId="11BECAB7" w14:textId="77777777" w:rsidR="00D04814" w:rsidRPr="00D04814" w:rsidRDefault="00D04814" w:rsidP="00D04814">
      <w:pPr>
        <w:jc w:val="both"/>
        <w:rPr>
          <w:rFonts w:ascii="Times New Roman" w:hAnsi="Times New Roman" w:cs="Times New Roman"/>
          <w:sz w:val="20"/>
          <w:szCs w:val="20"/>
        </w:rPr>
      </w:pPr>
      <w:r w:rsidRPr="00D04814">
        <w:rPr>
          <w:rFonts w:ascii="Times New Roman" w:hAnsi="Times New Roman" w:cs="Times New Roman"/>
          <w:sz w:val="20"/>
          <w:szCs w:val="20"/>
        </w:rPr>
        <w:t xml:space="preserve">Yin, R.K. (2014), Case Study Research: Design and Methods, 5th ed., Sage, Thousand Oaks, CA. </w:t>
      </w:r>
    </w:p>
    <w:p w14:paraId="5F7384BA" w14:textId="77777777" w:rsidR="0040393B" w:rsidRPr="00D04814" w:rsidRDefault="00D04814" w:rsidP="00D04814">
      <w:pPr>
        <w:jc w:val="both"/>
        <w:rPr>
          <w:rFonts w:ascii="Times New Roman" w:hAnsi="Times New Roman" w:cs="Times New Roman"/>
          <w:i/>
          <w:sz w:val="20"/>
          <w:szCs w:val="20"/>
        </w:rPr>
      </w:pPr>
      <w:r>
        <w:rPr>
          <w:rFonts w:ascii="Times New Roman" w:hAnsi="Times New Roman" w:cs="Times New Roman"/>
          <w:i/>
          <w:sz w:val="20"/>
          <w:szCs w:val="20"/>
        </w:rPr>
        <w:t>Conference Proceedings</w:t>
      </w:r>
    </w:p>
    <w:p w14:paraId="6DB7C0E3" w14:textId="77777777" w:rsidR="0040393B" w:rsidRPr="00D04814" w:rsidRDefault="00D04814" w:rsidP="00D04814">
      <w:pPr>
        <w:jc w:val="both"/>
        <w:rPr>
          <w:rFonts w:ascii="Times New Roman" w:hAnsi="Times New Roman" w:cs="Times New Roman"/>
          <w:sz w:val="20"/>
          <w:szCs w:val="20"/>
        </w:rPr>
      </w:pPr>
      <w:r w:rsidRPr="00D04814">
        <w:rPr>
          <w:rFonts w:ascii="Times New Roman" w:hAnsi="Times New Roman" w:cs="Times New Roman"/>
          <w:iCs/>
          <w:sz w:val="20"/>
          <w:szCs w:val="20"/>
        </w:rPr>
        <w:t xml:space="preserve">Bititci U., Garengo P., Dörfler V., Nudurupati S. (2009), “Performance Measurement: Questions for Tomorrow”, </w:t>
      </w:r>
      <w:r w:rsidRPr="00D04814">
        <w:rPr>
          <w:rFonts w:ascii="Times New Roman" w:hAnsi="Times New Roman" w:cs="Times New Roman"/>
          <w:i/>
          <w:iCs/>
          <w:sz w:val="20"/>
          <w:szCs w:val="20"/>
        </w:rPr>
        <w:t>Proceedings of the Advances in Production Management Systems Conference</w:t>
      </w:r>
      <w:r w:rsidRPr="00D04814">
        <w:rPr>
          <w:rFonts w:ascii="Times New Roman" w:hAnsi="Times New Roman" w:cs="Times New Roman"/>
          <w:iCs/>
          <w:sz w:val="20"/>
          <w:szCs w:val="20"/>
        </w:rPr>
        <w:t>, 19-23 September 2009, Bordeaux, France</w:t>
      </w:r>
      <w:r w:rsidR="00772305">
        <w:rPr>
          <w:rFonts w:ascii="Times New Roman" w:hAnsi="Times New Roman" w:cs="Times New Roman"/>
          <w:iCs/>
          <w:sz w:val="20"/>
          <w:szCs w:val="20"/>
        </w:rPr>
        <w:t>.</w:t>
      </w:r>
    </w:p>
    <w:p w14:paraId="3D6FC531" w14:textId="77777777" w:rsidR="0040393B" w:rsidRPr="009E2809" w:rsidRDefault="0040393B" w:rsidP="00D04814">
      <w:pPr>
        <w:jc w:val="both"/>
        <w:rPr>
          <w:rFonts w:ascii="Times New Roman" w:hAnsi="Times New Roman" w:cs="Times New Roman"/>
          <w:b/>
          <w:sz w:val="20"/>
          <w:szCs w:val="20"/>
        </w:rPr>
      </w:pPr>
    </w:p>
    <w:sectPr w:rsidR="0040393B" w:rsidRPr="009E2809" w:rsidSect="00D04814">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95B023" w16cid:durableId="212CD0C9"/>
  <w16cid:commentId w16cid:paraId="68932F4A" w16cid:durableId="212CD0F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IgtTcwNjcyMDEzNDQyUdpeDU4uLM/DyQAqNaABiTtA0sAAAA"/>
  </w:docVars>
  <w:rsids>
    <w:rsidRoot w:val="00D95370"/>
    <w:rsid w:val="00050812"/>
    <w:rsid w:val="00393001"/>
    <w:rsid w:val="0040393B"/>
    <w:rsid w:val="004D6497"/>
    <w:rsid w:val="00772305"/>
    <w:rsid w:val="008C3181"/>
    <w:rsid w:val="009E2809"/>
    <w:rsid w:val="00AD62B2"/>
    <w:rsid w:val="00B26B61"/>
    <w:rsid w:val="00B870B8"/>
    <w:rsid w:val="00D04814"/>
    <w:rsid w:val="00D95370"/>
    <w:rsid w:val="00EA01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5B"/>
  <w15:chartTrackingRefBased/>
  <w15:docId w15:val="{FC95ECB7-126B-438C-BEF3-1AE187CA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unhideWhenUsed/>
    <w:rsid w:val="00B870B8"/>
    <w:pPr>
      <w:spacing w:after="120" w:line="480" w:lineRule="auto"/>
    </w:pPr>
    <w:rPr>
      <w:rFonts w:ascii="Times New Roman" w:eastAsia="Times New Roman" w:hAnsi="Times New Roman" w:cs="Times New Roman"/>
      <w:sz w:val="24"/>
      <w:szCs w:val="24"/>
      <w:lang w:val="en-US"/>
    </w:rPr>
  </w:style>
  <w:style w:type="character" w:customStyle="1" w:styleId="Corpodeltesto2Carattere">
    <w:name w:val="Corpo del testo 2 Carattere"/>
    <w:basedOn w:val="Carpredefinitoparagrafo"/>
    <w:link w:val="Corpodeltesto2"/>
    <w:semiHidden/>
    <w:rsid w:val="00B870B8"/>
    <w:rPr>
      <w:rFonts w:ascii="Times New Roman" w:eastAsia="Times New Roman" w:hAnsi="Times New Roman" w:cs="Times New Roman"/>
      <w:sz w:val="24"/>
      <w:szCs w:val="24"/>
      <w:lang w:val="en-US"/>
    </w:rPr>
  </w:style>
  <w:style w:type="paragraph" w:styleId="Testonormale">
    <w:name w:val="Plain Text"/>
    <w:basedOn w:val="Normale"/>
    <w:link w:val="TestonormaleCarattere"/>
    <w:semiHidden/>
    <w:unhideWhenUsed/>
    <w:rsid w:val="00B870B8"/>
    <w:pPr>
      <w:overflowPunct w:val="0"/>
      <w:autoSpaceDE w:val="0"/>
      <w:autoSpaceDN w:val="0"/>
      <w:adjustRightInd w:val="0"/>
      <w:spacing w:after="0" w:line="240" w:lineRule="auto"/>
    </w:pPr>
    <w:rPr>
      <w:rFonts w:ascii="Courier New" w:eastAsia="Times New Roman" w:hAnsi="Courier New" w:cs="Times New Roman"/>
      <w:sz w:val="20"/>
      <w:szCs w:val="20"/>
      <w:lang w:val="en-AU"/>
    </w:rPr>
  </w:style>
  <w:style w:type="character" w:customStyle="1" w:styleId="TestonormaleCarattere">
    <w:name w:val="Testo normale Carattere"/>
    <w:basedOn w:val="Carpredefinitoparagrafo"/>
    <w:link w:val="Testonormale"/>
    <w:semiHidden/>
    <w:rsid w:val="00B870B8"/>
    <w:rPr>
      <w:rFonts w:ascii="Courier New" w:eastAsia="Times New Roman" w:hAnsi="Courier New" w:cs="Times New Roman"/>
      <w:sz w:val="20"/>
      <w:szCs w:val="20"/>
      <w:lang w:val="en-AU"/>
    </w:rPr>
  </w:style>
  <w:style w:type="paragraph" w:customStyle="1" w:styleId="Abstracttext">
    <w:name w:val="Abstract text"/>
    <w:basedOn w:val="Normale"/>
    <w:rsid w:val="00B870B8"/>
    <w:pPr>
      <w:spacing w:after="200" w:line="240" w:lineRule="auto"/>
      <w:jc w:val="both"/>
    </w:pPr>
    <w:rPr>
      <w:rFonts w:ascii="Times New Roman" w:eastAsia="Times New Roman" w:hAnsi="Times New Roman" w:cs="Times New Roman"/>
      <w:i/>
      <w:sz w:val="20"/>
      <w:szCs w:val="20"/>
      <w:lang w:val="en-US"/>
    </w:rPr>
  </w:style>
  <w:style w:type="paragraph" w:styleId="Corpotesto">
    <w:name w:val="Body Text"/>
    <w:basedOn w:val="Normale"/>
    <w:link w:val="CorpotestoCarattere"/>
    <w:uiPriority w:val="99"/>
    <w:semiHidden/>
    <w:unhideWhenUsed/>
    <w:rsid w:val="0040393B"/>
    <w:pPr>
      <w:spacing w:after="120"/>
    </w:pPr>
  </w:style>
  <w:style w:type="character" w:customStyle="1" w:styleId="CorpotestoCarattere">
    <w:name w:val="Corpo testo Carattere"/>
    <w:basedOn w:val="Carpredefinitoparagrafo"/>
    <w:link w:val="Corpotesto"/>
    <w:uiPriority w:val="99"/>
    <w:semiHidden/>
    <w:rsid w:val="0040393B"/>
    <w:rPr>
      <w:lang w:val="en-GB"/>
    </w:rPr>
  </w:style>
  <w:style w:type="character" w:styleId="Rimandocommento">
    <w:name w:val="annotation reference"/>
    <w:basedOn w:val="Carpredefinitoparagrafo"/>
    <w:uiPriority w:val="99"/>
    <w:semiHidden/>
    <w:unhideWhenUsed/>
    <w:rsid w:val="00772305"/>
    <w:rPr>
      <w:sz w:val="16"/>
      <w:szCs w:val="16"/>
    </w:rPr>
  </w:style>
  <w:style w:type="paragraph" w:styleId="Testocommento">
    <w:name w:val="annotation text"/>
    <w:basedOn w:val="Normale"/>
    <w:link w:val="TestocommentoCarattere"/>
    <w:uiPriority w:val="99"/>
    <w:semiHidden/>
    <w:unhideWhenUsed/>
    <w:rsid w:val="0077230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2305"/>
    <w:rPr>
      <w:sz w:val="20"/>
      <w:szCs w:val="20"/>
      <w:lang w:val="en-GB"/>
    </w:rPr>
  </w:style>
  <w:style w:type="paragraph" w:styleId="Soggettocommento">
    <w:name w:val="annotation subject"/>
    <w:basedOn w:val="Testocommento"/>
    <w:next w:val="Testocommento"/>
    <w:link w:val="SoggettocommentoCarattere"/>
    <w:uiPriority w:val="99"/>
    <w:semiHidden/>
    <w:unhideWhenUsed/>
    <w:rsid w:val="00772305"/>
    <w:rPr>
      <w:b/>
      <w:bCs/>
    </w:rPr>
  </w:style>
  <w:style w:type="character" w:customStyle="1" w:styleId="SoggettocommentoCarattere">
    <w:name w:val="Soggetto commento Carattere"/>
    <w:basedOn w:val="TestocommentoCarattere"/>
    <w:link w:val="Soggettocommento"/>
    <w:uiPriority w:val="99"/>
    <w:semiHidden/>
    <w:rsid w:val="00772305"/>
    <w:rPr>
      <w:b/>
      <w:bCs/>
      <w:sz w:val="20"/>
      <w:szCs w:val="20"/>
      <w:lang w:val="en-GB"/>
    </w:rPr>
  </w:style>
  <w:style w:type="paragraph" w:styleId="Testofumetto">
    <w:name w:val="Balloon Text"/>
    <w:basedOn w:val="Normale"/>
    <w:link w:val="TestofumettoCarattere"/>
    <w:uiPriority w:val="99"/>
    <w:semiHidden/>
    <w:unhideWhenUsed/>
    <w:rsid w:val="0077230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230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7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garengo patrizia</dc:creator>
  <cp:keywords/>
  <dc:description/>
  <cp:lastModifiedBy>garengo patrizia</cp:lastModifiedBy>
  <cp:revision>2</cp:revision>
  <dcterms:created xsi:type="dcterms:W3CDTF">2019-09-18T14:51:00Z</dcterms:created>
  <dcterms:modified xsi:type="dcterms:W3CDTF">2019-09-18T14:51:00Z</dcterms:modified>
</cp:coreProperties>
</file>